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510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ru-RU"/>
        </w:rPr>
        <w:t>07.06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465A">
        <w:rPr>
          <w:rFonts w:ascii="Arial" w:hAnsi="Arial" w:cs="Arial"/>
          <w:sz w:val="22"/>
          <w:szCs w:val="22"/>
          <w:lang w:val="sr-Cyrl-CS"/>
        </w:rPr>
        <w:t>1</w:t>
      </w:r>
      <w:r w:rsidR="0055192D">
        <w:rPr>
          <w:rFonts w:ascii="Arial" w:hAnsi="Arial" w:cs="Arial"/>
          <w:sz w:val="22"/>
          <w:szCs w:val="22"/>
          <w:lang w:val="sr-Cyrl-CS"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јуна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40AD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77.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172DEB">
        <w:rPr>
          <w:rFonts w:ascii="Arial" w:hAnsi="Arial" w:cs="Arial"/>
          <w:sz w:val="22"/>
          <w:szCs w:val="22"/>
          <w:lang w:val="sr-Cyrl-CS"/>
        </w:rPr>
        <w:t>седамдесетседамхиљада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>Дому здравља Гаџин Хан за исплату зараде за једног возача по уговору о раду за период 03.05.2017. до 31.05.2017.године због замене привремено одсутног запосленог возача  и за једног специјалисту гинекологије и акушерства по уговору о допунском раду за период 10.05.2017. до 31.05.2017.године.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Pr="00642BA6" w:rsidRDefault="007C02FB" w:rsidP="003E2D2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 – Здравствена заштита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 – Функционисање установа примарне здравствене заштите</w:t>
      </w: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 – Ванболничке услуге</w:t>
      </w:r>
    </w:p>
    <w:p w:rsidR="003E2D23" w:rsidRPr="00462E9D" w:rsidRDefault="003E2D23" w:rsidP="003E2D2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77387">
        <w:rPr>
          <w:rFonts w:ascii="Arial" w:hAnsi="Arial" w:cs="Arial"/>
          <w:sz w:val="22"/>
          <w:szCs w:val="22"/>
          <w:lang w:val="sr-Latn-CS"/>
        </w:rPr>
        <w:t>2</w:t>
      </w:r>
      <w:r w:rsidR="00C1465A">
        <w:rPr>
          <w:rFonts w:ascii="Arial" w:hAnsi="Arial" w:cs="Arial"/>
          <w:sz w:val="22"/>
          <w:szCs w:val="22"/>
          <w:lang w:val="sr-Cyrl-CS"/>
        </w:rPr>
        <w:t>8</w:t>
      </w:r>
      <w:r w:rsidR="00282F26">
        <w:rPr>
          <w:rFonts w:ascii="Arial" w:hAnsi="Arial" w:cs="Arial"/>
          <w:sz w:val="22"/>
          <w:szCs w:val="22"/>
          <w:lang w:val="sr-Cyrl-CS"/>
        </w:rPr>
        <w:t>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  <w:r w:rsidR="00172DEB">
        <w:rPr>
          <w:rFonts w:ascii="Arial" w:hAnsi="Arial" w:cs="Arial"/>
          <w:sz w:val="22"/>
          <w:szCs w:val="22"/>
          <w:lang w:val="sr-Cyrl-CS"/>
        </w:rPr>
        <w:softHyphen/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5192D">
        <w:rPr>
          <w:rFonts w:ascii="Arial" w:hAnsi="Arial" w:cs="Arial"/>
          <w:sz w:val="22"/>
          <w:szCs w:val="22"/>
          <w:lang w:val="sr-Cyrl-CS"/>
        </w:rPr>
        <w:t>16</w:t>
      </w:r>
      <w:r w:rsidR="003E2D23">
        <w:rPr>
          <w:rFonts w:ascii="Arial" w:hAnsi="Arial" w:cs="Arial"/>
          <w:sz w:val="22"/>
          <w:szCs w:val="22"/>
          <w:lang w:val="sr-Cyrl-CS"/>
        </w:rPr>
        <w:t>.0</w:t>
      </w:r>
      <w:r w:rsidR="00C1465A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35</cp:revision>
  <cp:lastPrinted>2017-06-16T08:11:00Z</cp:lastPrinted>
  <dcterms:created xsi:type="dcterms:W3CDTF">2016-06-16T08:40:00Z</dcterms:created>
  <dcterms:modified xsi:type="dcterms:W3CDTF">2017-06-16T08:12:00Z</dcterms:modified>
</cp:coreProperties>
</file>